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69B5" w14:textId="77777777" w:rsidR="00376640" w:rsidRDefault="00376640" w:rsidP="00376640">
      <w:pPr>
        <w:rPr>
          <w:rFonts w:ascii="Arial" w:hAnsi="Arial" w:cs="Arial"/>
          <w:b/>
          <w:bCs/>
          <w:sz w:val="28"/>
          <w:szCs w:val="28"/>
        </w:rPr>
      </w:pPr>
      <w:bookmarkStart w:id="0" w:name="_Hlk74927030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75EFF1F" wp14:editId="426E488A">
            <wp:extent cx="1257409" cy="44961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09" cy="4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34315" w14:textId="77777777" w:rsidR="00376640" w:rsidRDefault="00376640" w:rsidP="0037664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TISKOVÁ ZPRÁVA</w:t>
      </w:r>
    </w:p>
    <w:p w14:paraId="5241600F" w14:textId="77777777" w:rsidR="00376640" w:rsidRDefault="00376640" w:rsidP="00376640">
      <w:pPr>
        <w:rPr>
          <w:rFonts w:ascii="Arial" w:hAnsi="Arial" w:cs="Arial"/>
          <w:b/>
          <w:bCs/>
          <w:sz w:val="36"/>
          <w:szCs w:val="36"/>
        </w:rPr>
      </w:pPr>
    </w:p>
    <w:p w14:paraId="310EFAB7" w14:textId="77777777" w:rsidR="00376640" w:rsidRDefault="00376640" w:rsidP="00376640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4755C5">
        <w:rPr>
          <w:rFonts w:ascii="Arial" w:hAnsi="Arial" w:cs="Arial"/>
          <w:b/>
          <w:bCs/>
          <w:color w:val="4472C4" w:themeColor="accent1"/>
          <w:sz w:val="36"/>
          <w:szCs w:val="36"/>
        </w:rPr>
        <w:t>MIRVALD 100</w:t>
      </w:r>
    </w:p>
    <w:p w14:paraId="26B4FB19" w14:textId="77777777" w:rsidR="00376640" w:rsidRPr="001712F1" w:rsidRDefault="00376640" w:rsidP="00376640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1712F1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Vladislav </w:t>
      </w:r>
      <w:proofErr w:type="spellStart"/>
      <w:r w:rsidRPr="001712F1">
        <w:rPr>
          <w:rFonts w:ascii="Arial" w:hAnsi="Arial" w:cs="Arial"/>
          <w:b/>
          <w:bCs/>
          <w:color w:val="4472C4" w:themeColor="accent1"/>
          <w:sz w:val="32"/>
          <w:szCs w:val="32"/>
        </w:rPr>
        <w:t>Mirvald</w:t>
      </w:r>
      <w:proofErr w:type="spellEnd"/>
      <w:r w:rsidRPr="001712F1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ze sbírek Galerie Benedikta </w:t>
      </w:r>
      <w:proofErr w:type="spellStart"/>
      <w:r w:rsidRPr="001712F1">
        <w:rPr>
          <w:rFonts w:ascii="Arial" w:hAnsi="Arial" w:cs="Arial"/>
          <w:b/>
          <w:bCs/>
          <w:color w:val="4472C4" w:themeColor="accent1"/>
          <w:sz w:val="32"/>
          <w:szCs w:val="32"/>
        </w:rPr>
        <w:t>Rejta</w:t>
      </w:r>
      <w:proofErr w:type="spellEnd"/>
      <w:r w:rsidRPr="001712F1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</w:p>
    <w:p w14:paraId="0811C5E7" w14:textId="77777777" w:rsidR="00376640" w:rsidRPr="001712F1" w:rsidRDefault="00376640" w:rsidP="00376640">
      <w:pPr>
        <w:pStyle w:val="Vchoz"/>
        <w:spacing w:before="0"/>
        <w:rPr>
          <w:rFonts w:ascii="Arial" w:eastAsia="Times Roman" w:hAnsi="Arial" w:cs="Arial"/>
          <w:b/>
          <w:bCs/>
          <w:color w:val="4472C4" w:themeColor="accent1"/>
        </w:rPr>
      </w:pPr>
      <w:r w:rsidRPr="001712F1">
        <w:rPr>
          <w:rFonts w:ascii="Arial" w:eastAsia="Times Roman" w:hAnsi="Arial" w:cs="Arial"/>
          <w:b/>
          <w:bCs/>
          <w:color w:val="4472C4" w:themeColor="accent1"/>
        </w:rPr>
        <w:t>Vernisáž 5. 8. 2021 v 18 00 h</w:t>
      </w:r>
    </w:p>
    <w:p w14:paraId="2CE1DDE6" w14:textId="77777777" w:rsidR="00376640" w:rsidRPr="004755C5" w:rsidRDefault="00376640" w:rsidP="00376640">
      <w:pPr>
        <w:pStyle w:val="Vchoz"/>
        <w:spacing w:before="0"/>
        <w:rPr>
          <w:rFonts w:ascii="Arial" w:hAnsi="Arial" w:cs="Arial"/>
          <w:color w:val="4472C4" w:themeColor="accent1"/>
        </w:rPr>
      </w:pPr>
      <w:r w:rsidRPr="004755C5">
        <w:rPr>
          <w:rFonts w:ascii="Arial" w:hAnsi="Arial" w:cs="Arial"/>
          <w:b/>
          <w:bCs/>
          <w:color w:val="4472C4" w:themeColor="accent1"/>
          <w:spacing w:val="-6"/>
        </w:rPr>
        <w:t xml:space="preserve">6.8. – 31.10. 2021 | Galerie Benedikta </w:t>
      </w:r>
      <w:proofErr w:type="spellStart"/>
      <w:r w:rsidRPr="004755C5">
        <w:rPr>
          <w:rFonts w:ascii="Arial" w:hAnsi="Arial" w:cs="Arial"/>
          <w:b/>
          <w:bCs/>
          <w:color w:val="4472C4" w:themeColor="accent1"/>
          <w:spacing w:val="-6"/>
        </w:rPr>
        <w:t>Rejta</w:t>
      </w:r>
      <w:proofErr w:type="spellEnd"/>
      <w:r w:rsidRPr="004755C5">
        <w:rPr>
          <w:rFonts w:ascii="Arial" w:hAnsi="Arial" w:cs="Arial"/>
          <w:b/>
          <w:bCs/>
          <w:color w:val="4472C4" w:themeColor="accent1"/>
          <w:spacing w:val="-6"/>
        </w:rPr>
        <w:t xml:space="preserve"> | Pivovarská </w:t>
      </w:r>
      <w:r w:rsidRPr="004755C5">
        <w:rPr>
          <w:rFonts w:ascii="Arial" w:hAnsi="Arial" w:cs="Arial"/>
          <w:b/>
          <w:bCs/>
          <w:color w:val="4472C4" w:themeColor="accent1"/>
          <w:spacing w:val="-6"/>
          <w:lang w:val="en-US"/>
        </w:rPr>
        <w:t>34, Louny</w:t>
      </w:r>
      <w:r w:rsidRPr="004755C5">
        <w:rPr>
          <w:rFonts w:ascii="Arial" w:hAnsi="Arial" w:cs="Arial"/>
          <w:b/>
          <w:bCs/>
          <w:color w:val="4472C4" w:themeColor="accent1"/>
          <w:spacing w:val="-6"/>
        </w:rPr>
        <w:t> | www.gbr.cz </w:t>
      </w:r>
      <w:r w:rsidRPr="004755C5">
        <w:rPr>
          <w:rFonts w:ascii="Arial" w:hAnsi="Arial" w:cs="Arial"/>
          <w:b/>
          <w:bCs/>
          <w:color w:val="4472C4" w:themeColor="accent1"/>
          <w:spacing w:val="-6"/>
          <w:sz w:val="22"/>
          <w:szCs w:val="22"/>
        </w:rPr>
        <w:t> </w:t>
      </w:r>
    </w:p>
    <w:p w14:paraId="700A961F" w14:textId="77777777" w:rsidR="00376640" w:rsidRPr="004D3386" w:rsidRDefault="00376640" w:rsidP="00376640">
      <w:pPr>
        <w:pStyle w:val="Vchoz"/>
        <w:spacing w:before="0"/>
        <w:rPr>
          <w:rFonts w:ascii="Arial" w:hAnsi="Arial" w:cs="Arial"/>
          <w:color w:val="4472C4" w:themeColor="accent1"/>
        </w:rPr>
      </w:pPr>
      <w:r w:rsidRPr="004D3386">
        <w:rPr>
          <w:rFonts w:ascii="Arial" w:hAnsi="Arial" w:cs="Arial"/>
          <w:color w:val="4472C4" w:themeColor="accent1"/>
          <w:spacing w:val="-4"/>
          <w:sz w:val="22"/>
          <w:szCs w:val="22"/>
        </w:rPr>
        <w:t xml:space="preserve">Kurátorka výstavy Lucie Šiklová | grafická úprava Helena Šantavá | projekce František Pecháček | doprovodný program lektorský tým GBR | tisk Protisk </w:t>
      </w:r>
      <w:proofErr w:type="spellStart"/>
      <w:r w:rsidRPr="004D3386">
        <w:rPr>
          <w:rFonts w:ascii="Arial" w:hAnsi="Arial" w:cs="Arial"/>
          <w:color w:val="4472C4" w:themeColor="accent1"/>
          <w:spacing w:val="-4"/>
          <w:sz w:val="22"/>
          <w:szCs w:val="22"/>
        </w:rPr>
        <w:t>Česk</w:t>
      </w:r>
      <w:proofErr w:type="spellEnd"/>
      <w:r w:rsidRPr="004D3386">
        <w:rPr>
          <w:rFonts w:ascii="Arial" w:hAnsi="Arial" w:cs="Arial"/>
          <w:color w:val="4472C4" w:themeColor="accent1"/>
          <w:spacing w:val="-4"/>
          <w:sz w:val="22"/>
          <w:szCs w:val="22"/>
          <w:lang w:val="fr-FR"/>
        </w:rPr>
        <w:t xml:space="preserve">é </w:t>
      </w:r>
      <w:r w:rsidRPr="004D3386">
        <w:rPr>
          <w:rFonts w:ascii="Arial" w:hAnsi="Arial" w:cs="Arial"/>
          <w:color w:val="4472C4" w:themeColor="accent1"/>
          <w:spacing w:val="-4"/>
          <w:sz w:val="22"/>
          <w:szCs w:val="22"/>
        </w:rPr>
        <w:t>Budějovice |</w:t>
      </w:r>
    </w:p>
    <w:p w14:paraId="612E0DBC" w14:textId="77777777" w:rsidR="00376640" w:rsidRDefault="00376640" w:rsidP="00376640">
      <w:pPr>
        <w:rPr>
          <w:rFonts w:ascii="Arial" w:hAnsi="Arial" w:cs="Arial"/>
        </w:rPr>
      </w:pPr>
    </w:p>
    <w:p w14:paraId="3ED1C37B" w14:textId="54E42CD5" w:rsidR="00376640" w:rsidRDefault="00376640" w:rsidP="00376640">
      <w:pPr>
        <w:rPr>
          <w:rFonts w:ascii="Arial" w:hAnsi="Arial" w:cs="Arial"/>
        </w:rPr>
      </w:pPr>
      <w:r>
        <w:rPr>
          <w:rFonts w:ascii="Arial" w:hAnsi="Arial" w:cs="Arial"/>
        </w:rPr>
        <w:t>Před sto lety se v Záluží u Mostu</w:t>
      </w:r>
      <w:r w:rsidRPr="00A51C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narodil </w:t>
      </w:r>
      <w:r w:rsidRPr="00A51C43">
        <w:rPr>
          <w:rFonts w:ascii="Arial" w:hAnsi="Arial" w:cs="Arial"/>
        </w:rPr>
        <w:t>významn</w:t>
      </w:r>
      <w:r>
        <w:rPr>
          <w:rFonts w:ascii="Arial" w:hAnsi="Arial" w:cs="Arial"/>
        </w:rPr>
        <w:t xml:space="preserve">ý </w:t>
      </w:r>
      <w:r w:rsidRPr="00A51C43">
        <w:rPr>
          <w:rFonts w:ascii="Arial" w:hAnsi="Arial" w:cs="Arial"/>
        </w:rPr>
        <w:t>představitel konstruktivní</w:t>
      </w:r>
      <w:proofErr w:type="spellStart"/>
      <w:r w:rsidRPr="00A51C43">
        <w:rPr>
          <w:rFonts w:ascii="Arial" w:hAnsi="Arial" w:cs="Arial"/>
          <w:lang w:val="en-US"/>
        </w:rPr>
        <w:t>ch</w:t>
      </w:r>
      <w:proofErr w:type="spellEnd"/>
      <w:r w:rsidRPr="00A51C43">
        <w:rPr>
          <w:rFonts w:ascii="Arial" w:hAnsi="Arial" w:cs="Arial"/>
          <w:lang w:val="en-US"/>
        </w:rPr>
        <w:t xml:space="preserve"> </w:t>
      </w:r>
      <w:proofErr w:type="spellStart"/>
      <w:r w:rsidRPr="00A51C43">
        <w:rPr>
          <w:rFonts w:ascii="Arial" w:hAnsi="Arial" w:cs="Arial"/>
          <w:lang w:val="en-US"/>
        </w:rPr>
        <w:t>tendenc</w:t>
      </w:r>
      <w:proofErr w:type="spellEnd"/>
      <w:r w:rsidRPr="00A51C43">
        <w:rPr>
          <w:rFonts w:ascii="Arial" w:hAnsi="Arial" w:cs="Arial"/>
        </w:rPr>
        <w:t xml:space="preserve">í v </w:t>
      </w:r>
      <w:proofErr w:type="spellStart"/>
      <w:r w:rsidRPr="00A51C43">
        <w:rPr>
          <w:rFonts w:ascii="Arial" w:hAnsi="Arial" w:cs="Arial"/>
        </w:rPr>
        <w:t>česk</w:t>
      </w:r>
      <w:proofErr w:type="spellEnd"/>
      <w:r w:rsidRPr="00A51C43">
        <w:rPr>
          <w:rFonts w:ascii="Arial" w:hAnsi="Arial" w:cs="Arial"/>
          <w:lang w:val="fr-FR"/>
        </w:rPr>
        <w:t>é</w:t>
      </w:r>
      <w:r w:rsidRPr="00A51C43">
        <w:rPr>
          <w:rFonts w:ascii="Arial" w:hAnsi="Arial" w:cs="Arial"/>
          <w:lang w:val="pt-PT"/>
        </w:rPr>
        <w:t>m um</w:t>
      </w:r>
      <w:proofErr w:type="spellStart"/>
      <w:r w:rsidRPr="00A51C43">
        <w:rPr>
          <w:rFonts w:ascii="Arial" w:hAnsi="Arial" w:cs="Arial"/>
        </w:rPr>
        <w:t>ění</w:t>
      </w:r>
      <w:proofErr w:type="spellEnd"/>
      <w:r>
        <w:rPr>
          <w:rFonts w:ascii="Arial" w:hAnsi="Arial" w:cs="Arial"/>
        </w:rPr>
        <w:t xml:space="preserve"> Vladislav </w:t>
      </w:r>
      <w:proofErr w:type="spellStart"/>
      <w:r>
        <w:rPr>
          <w:rFonts w:ascii="Arial" w:hAnsi="Arial" w:cs="Arial"/>
        </w:rPr>
        <w:t>Mirvald</w:t>
      </w:r>
      <w:proofErr w:type="spellEnd"/>
      <w:r>
        <w:rPr>
          <w:rFonts w:ascii="Arial" w:hAnsi="Arial" w:cs="Arial"/>
        </w:rPr>
        <w:t xml:space="preserve">, jenž po většinu svého života působil jako pedagog v Lounech a významně se podílel na formování jejich kulturního obrazu. </w:t>
      </w:r>
    </w:p>
    <w:p w14:paraId="1110BDCF" w14:textId="2A2F0018" w:rsidR="00E05821" w:rsidRPr="00103314" w:rsidRDefault="00E05821" w:rsidP="00E05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Výstava zpřístupní </w:t>
      </w:r>
      <w:proofErr w:type="spellStart"/>
      <w:r w:rsidRPr="00103314">
        <w:rPr>
          <w:rFonts w:ascii="Arial" w:hAnsi="Arial" w:cs="Arial"/>
        </w:rPr>
        <w:t>Mirvaldova</w:t>
      </w:r>
      <w:proofErr w:type="spellEnd"/>
      <w:r w:rsidRPr="00103314">
        <w:rPr>
          <w:rFonts w:ascii="Arial" w:hAnsi="Arial" w:cs="Arial"/>
        </w:rPr>
        <w:t xml:space="preserve"> díla </w:t>
      </w:r>
      <w:r>
        <w:rPr>
          <w:rFonts w:ascii="Arial" w:hAnsi="Arial" w:cs="Arial"/>
        </w:rPr>
        <w:t xml:space="preserve">ze sbírky Galerie Benedikta </w:t>
      </w:r>
      <w:proofErr w:type="spellStart"/>
      <w:r>
        <w:rPr>
          <w:rFonts w:ascii="Arial" w:hAnsi="Arial" w:cs="Arial"/>
        </w:rPr>
        <w:t>Rejta</w:t>
      </w:r>
      <w:proofErr w:type="spellEnd"/>
      <w:r>
        <w:rPr>
          <w:rFonts w:ascii="Arial" w:hAnsi="Arial" w:cs="Arial"/>
        </w:rPr>
        <w:t xml:space="preserve">, představující </w:t>
      </w:r>
      <w:r w:rsidR="002B693D">
        <w:rPr>
          <w:rFonts w:ascii="Arial" w:hAnsi="Arial" w:cs="Arial"/>
        </w:rPr>
        <w:t xml:space="preserve">mimo jiné </w:t>
      </w:r>
      <w:r>
        <w:rPr>
          <w:rFonts w:ascii="Arial" w:hAnsi="Arial" w:cs="Arial"/>
        </w:rPr>
        <w:t xml:space="preserve">monumentální kompaktní soubor černobílých kompozic na plátně s tématy undulačních válců, </w:t>
      </w:r>
      <w:proofErr w:type="spellStart"/>
      <w:r>
        <w:rPr>
          <w:rFonts w:ascii="Arial" w:hAnsi="Arial" w:cs="Arial"/>
        </w:rPr>
        <w:t>Rombergových</w:t>
      </w:r>
      <w:proofErr w:type="spellEnd"/>
      <w:r>
        <w:rPr>
          <w:rFonts w:ascii="Arial" w:hAnsi="Arial" w:cs="Arial"/>
        </w:rPr>
        <w:t xml:space="preserve"> křivek a </w:t>
      </w:r>
      <w:proofErr w:type="spellStart"/>
      <w:r>
        <w:rPr>
          <w:rFonts w:ascii="Arial" w:hAnsi="Arial" w:cs="Arial"/>
        </w:rPr>
        <w:t>aperspektiv</w:t>
      </w:r>
      <w:proofErr w:type="spellEnd"/>
      <w:r>
        <w:rPr>
          <w:rFonts w:ascii="Arial" w:hAnsi="Arial" w:cs="Arial"/>
        </w:rPr>
        <w:t xml:space="preserve"> válců</w:t>
      </w:r>
      <w:r w:rsidR="00F444E9">
        <w:rPr>
          <w:rFonts w:ascii="Arial" w:hAnsi="Arial" w:cs="Arial"/>
        </w:rPr>
        <w:t xml:space="preserve"> či</w:t>
      </w:r>
      <w:r>
        <w:rPr>
          <w:rFonts w:ascii="Arial" w:hAnsi="Arial" w:cs="Arial"/>
        </w:rPr>
        <w:t xml:space="preserve"> hravé barevné kompozice komornějších rozměrů na tato témata. Vystaveny budou také práce na papíře. Vedle černobílých struktur a unikátních </w:t>
      </w:r>
      <w:proofErr w:type="spellStart"/>
      <w:r>
        <w:rPr>
          <w:rFonts w:ascii="Arial" w:hAnsi="Arial" w:cs="Arial"/>
        </w:rPr>
        <w:t>kaňkáží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zmrzláží</w:t>
      </w:r>
      <w:proofErr w:type="spellEnd"/>
      <w:r>
        <w:rPr>
          <w:rFonts w:ascii="Arial" w:hAnsi="Arial" w:cs="Arial"/>
        </w:rPr>
        <w:t xml:space="preserve"> budou představeny také grafické listy, kde autor zpracovává jedno téma v barevných variacích analogickým přístupem k sérii krajinných motivů </w:t>
      </w:r>
      <w:proofErr w:type="spellStart"/>
      <w:r>
        <w:rPr>
          <w:rFonts w:ascii="Arial" w:hAnsi="Arial" w:cs="Arial"/>
        </w:rPr>
        <w:t>Kystra</w:t>
      </w:r>
      <w:proofErr w:type="spellEnd"/>
      <w:r>
        <w:rPr>
          <w:rFonts w:ascii="Arial" w:hAnsi="Arial" w:cs="Arial"/>
        </w:rPr>
        <w:t>, jež varírují ten samý krajinný výsek a barevností mění jeho náladu</w:t>
      </w:r>
      <w:r w:rsidR="002B69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Unikátní jsou tři prostorové objekty a soubor fotografií ze surrealistického období. </w:t>
      </w:r>
    </w:p>
    <w:p w14:paraId="5098CD81" w14:textId="77777777" w:rsidR="00E05821" w:rsidRDefault="00E05821" w:rsidP="00376640">
      <w:pPr>
        <w:rPr>
          <w:rFonts w:ascii="Arial" w:hAnsi="Arial" w:cs="Arial"/>
        </w:rPr>
      </w:pPr>
    </w:p>
    <w:p w14:paraId="10452BE4" w14:textId="77777777" w:rsidR="00376640" w:rsidRDefault="00376640" w:rsidP="00376640">
      <w:pPr>
        <w:rPr>
          <w:rFonts w:ascii="Arial" w:hAnsi="Arial" w:cs="Arial"/>
        </w:rPr>
      </w:pPr>
    </w:p>
    <w:p w14:paraId="48B17403" w14:textId="32AA1424" w:rsidR="00376640" w:rsidRDefault="003A1E62" w:rsidP="0037664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E4765B" wp14:editId="664F70BA">
            <wp:extent cx="1976162" cy="2850235"/>
            <wp:effectExtent l="0" t="0" r="508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73" cy="28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B0950" w14:textId="61B3ECA2" w:rsidR="003A1E62" w:rsidRDefault="003A1E62" w:rsidP="003766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Třícicerové oblouky, olej, plátno, 1966</w:t>
      </w:r>
    </w:p>
    <w:p w14:paraId="5ABC7B0B" w14:textId="77777777" w:rsidR="00376640" w:rsidRDefault="00376640" w:rsidP="00376640">
      <w:pPr>
        <w:rPr>
          <w:rFonts w:ascii="Arial" w:hAnsi="Arial" w:cs="Arial"/>
          <w:b/>
          <w:bCs/>
          <w:color w:val="4472C4" w:themeColor="accent1"/>
        </w:rPr>
      </w:pPr>
    </w:p>
    <w:p w14:paraId="0BC93AAD" w14:textId="77777777" w:rsidR="00376640" w:rsidRPr="001712F1" w:rsidRDefault="00376640" w:rsidP="00376640">
      <w:pPr>
        <w:rPr>
          <w:rFonts w:ascii="Arial" w:hAnsi="Arial" w:cs="Arial"/>
          <w:b/>
          <w:bCs/>
          <w:color w:val="4472C4" w:themeColor="accent1"/>
        </w:rPr>
      </w:pPr>
      <w:r w:rsidRPr="001712F1">
        <w:rPr>
          <w:rFonts w:ascii="Arial" w:hAnsi="Arial" w:cs="Arial"/>
          <w:b/>
          <w:bCs/>
          <w:color w:val="4472C4" w:themeColor="accent1"/>
        </w:rPr>
        <w:t>Jeden za všechny, všichni za jednoho</w:t>
      </w:r>
    </w:p>
    <w:p w14:paraId="41DCC4FB" w14:textId="682353C3" w:rsidR="00376640" w:rsidRDefault="00376640" w:rsidP="00376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před Vladislavem </w:t>
      </w:r>
      <w:proofErr w:type="spellStart"/>
      <w:r>
        <w:rPr>
          <w:rFonts w:ascii="Arial" w:hAnsi="Arial" w:cs="Arial"/>
        </w:rPr>
        <w:t>Mirvaldem</w:t>
      </w:r>
      <w:proofErr w:type="spellEnd"/>
      <w:r>
        <w:rPr>
          <w:rFonts w:ascii="Arial" w:hAnsi="Arial" w:cs="Arial"/>
        </w:rPr>
        <w:t xml:space="preserve"> přišli na svět Zdeněk Sýkora a Kamil Linhart. Tato trojice se spolu s dalšími osobnostmi vepsala do historie lounského kulturního dění a </w:t>
      </w:r>
      <w:proofErr w:type="spellStart"/>
      <w:r>
        <w:rPr>
          <w:rFonts w:ascii="Arial" w:hAnsi="Arial" w:cs="Arial"/>
        </w:rPr>
        <w:t>Mirvaldova</w:t>
      </w:r>
      <w:proofErr w:type="spellEnd"/>
      <w:r>
        <w:rPr>
          <w:rFonts w:ascii="Arial" w:hAnsi="Arial" w:cs="Arial"/>
        </w:rPr>
        <w:t xml:space="preserve"> výstava ze sbírek Galerie Benedikta </w:t>
      </w:r>
      <w:proofErr w:type="spellStart"/>
      <w:r>
        <w:rPr>
          <w:rFonts w:ascii="Arial" w:hAnsi="Arial" w:cs="Arial"/>
        </w:rPr>
        <w:t>Rejta</w:t>
      </w:r>
      <w:proofErr w:type="spellEnd"/>
      <w:r>
        <w:rPr>
          <w:rFonts w:ascii="Arial" w:hAnsi="Arial" w:cs="Arial"/>
        </w:rPr>
        <w:t xml:space="preserve"> k letošnímu výročí těmto korouhevníkům nejen uměleckého nezávislého myšlení vzdává hold. Pod mottem ze Tří mušketýrů symbolicky zařazujeme ze svých sbírek také výběr několika Sýkorových a Linhartových děl.</w:t>
      </w:r>
    </w:p>
    <w:p w14:paraId="2E513EC7" w14:textId="6B81E7B7" w:rsidR="002B693D" w:rsidRDefault="002B693D" w:rsidP="0037664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4D7DAB9F" w14:textId="4A293B01" w:rsidR="00376640" w:rsidRDefault="00376640" w:rsidP="00376640">
      <w:pPr>
        <w:rPr>
          <w:rFonts w:ascii="Arial" w:hAnsi="Arial" w:cs="Arial"/>
        </w:rPr>
      </w:pPr>
      <w:r w:rsidRPr="004D3386">
        <w:rPr>
          <w:rFonts w:ascii="Arial" w:hAnsi="Arial" w:cs="Arial"/>
          <w:b/>
          <w:bCs/>
          <w:color w:val="4472C4" w:themeColor="accent1"/>
        </w:rPr>
        <w:t xml:space="preserve">Vladislav </w:t>
      </w:r>
      <w:proofErr w:type="spellStart"/>
      <w:r w:rsidRPr="004D3386">
        <w:rPr>
          <w:rFonts w:ascii="Arial" w:hAnsi="Arial" w:cs="Arial"/>
          <w:b/>
          <w:bCs/>
          <w:color w:val="4472C4" w:themeColor="accent1"/>
        </w:rPr>
        <w:t>Mirvald</w:t>
      </w:r>
      <w:proofErr w:type="spellEnd"/>
      <w:r w:rsidRPr="004D3386">
        <w:rPr>
          <w:rFonts w:ascii="Arial" w:hAnsi="Arial" w:cs="Arial"/>
          <w:color w:val="4472C4" w:themeColor="accent1"/>
        </w:rPr>
        <w:t xml:space="preserve"> </w:t>
      </w:r>
      <w:r>
        <w:rPr>
          <w:rFonts w:ascii="Arial" w:hAnsi="Arial" w:cs="Arial"/>
        </w:rPr>
        <w:t>začal studovat na Českém státním reformním gymnáziu reálném v Mostě</w:t>
      </w:r>
      <w:r w:rsidRPr="004D3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roce 1932, po nacistickém záboru v roce 1938 pak přešel na Státní reálné gymnázium v Lounech (Záluží spadlo na rozdíl od Loun pod </w:t>
      </w:r>
      <w:proofErr w:type="spellStart"/>
      <w:r>
        <w:rPr>
          <w:rFonts w:ascii="Arial" w:hAnsi="Arial" w:cs="Arial"/>
        </w:rPr>
        <w:t>Sudetenland</w:t>
      </w:r>
      <w:proofErr w:type="spellEnd"/>
      <w:r>
        <w:rPr>
          <w:rFonts w:ascii="Arial" w:hAnsi="Arial" w:cs="Arial"/>
        </w:rPr>
        <w:t xml:space="preserve">). V Lounech během studií poznává MUDr. Vlastimila </w:t>
      </w:r>
      <w:proofErr w:type="spellStart"/>
      <w:r>
        <w:rPr>
          <w:rFonts w:ascii="Arial" w:hAnsi="Arial" w:cs="Arial"/>
        </w:rPr>
        <w:t>Jurena</w:t>
      </w:r>
      <w:proofErr w:type="spellEnd"/>
      <w:r>
        <w:rPr>
          <w:rFonts w:ascii="Arial" w:hAnsi="Arial" w:cs="Arial"/>
        </w:rPr>
        <w:t xml:space="preserve"> a jeho sbírku Emila Filly a české moderny, knihovníka a duchovního vůdce lounské mládeže Jaroslava Janíka a další přátele a zde se utváří základna jeho dalšího směřování. Právě s lounskými Zdeňkem Sýkorou a Kamilem Linhartem odcházejí studovat na Vysokou školu architektury a pozemního stavitelství. Studium </w:t>
      </w:r>
      <w:r w:rsidR="002B693D">
        <w:rPr>
          <w:rFonts w:ascii="Arial" w:hAnsi="Arial" w:cs="Arial"/>
        </w:rPr>
        <w:t xml:space="preserve">posléze </w:t>
      </w:r>
      <w:r>
        <w:rPr>
          <w:rFonts w:ascii="Arial" w:hAnsi="Arial" w:cs="Arial"/>
        </w:rPr>
        <w:t>přešlo na Pedagogickou fakultu Univerzity Karlovy, obor výtvarná výchova, deskriptivní geometrie, malování</w:t>
      </w:r>
      <w:r w:rsidR="002B693D">
        <w:rPr>
          <w:rFonts w:ascii="Arial" w:hAnsi="Arial" w:cs="Arial"/>
        </w:rPr>
        <w:t>. J</w:t>
      </w:r>
      <w:r>
        <w:rPr>
          <w:rFonts w:ascii="Arial" w:hAnsi="Arial" w:cs="Arial"/>
        </w:rPr>
        <w:t xml:space="preserve">ako vedoucí ateliéru zde působili prof. C. Bouda, K. Lidický, M. </w:t>
      </w:r>
      <w:proofErr w:type="spellStart"/>
      <w:r>
        <w:rPr>
          <w:rFonts w:ascii="Arial" w:hAnsi="Arial" w:cs="Arial"/>
        </w:rPr>
        <w:t>Salcman</w:t>
      </w:r>
      <w:proofErr w:type="spellEnd"/>
      <w:r w:rsidR="002B693D">
        <w:rPr>
          <w:rFonts w:ascii="Arial" w:hAnsi="Arial" w:cs="Arial"/>
        </w:rPr>
        <w:t>, z</w:t>
      </w:r>
      <w:r>
        <w:rPr>
          <w:rFonts w:ascii="Arial" w:hAnsi="Arial" w:cs="Arial"/>
        </w:rPr>
        <w:t xml:space="preserve"> nich právě </w:t>
      </w:r>
      <w:proofErr w:type="spellStart"/>
      <w:r>
        <w:rPr>
          <w:rFonts w:ascii="Arial" w:hAnsi="Arial" w:cs="Arial"/>
        </w:rPr>
        <w:t>Salcman</w:t>
      </w:r>
      <w:proofErr w:type="spellEnd"/>
      <w:r>
        <w:rPr>
          <w:rFonts w:ascii="Arial" w:hAnsi="Arial" w:cs="Arial"/>
        </w:rPr>
        <w:t xml:space="preserve"> měl na lounskou trojici v jejích uměleckých počátcích významný vliv. Prvním svorníkem tvorby všech tří lounských umělců byla krajina okolo Loun s panoramatem Českého středohoří. </w:t>
      </w:r>
    </w:p>
    <w:p w14:paraId="692DD5D1" w14:textId="18F2BA0D" w:rsidR="00376640" w:rsidRDefault="00376640" w:rsidP="00376640">
      <w:pPr>
        <w:rPr>
          <w:rFonts w:ascii="Arial" w:hAnsi="Arial" w:cs="Arial"/>
        </w:rPr>
      </w:pPr>
      <w:r w:rsidRPr="00A51C43">
        <w:rPr>
          <w:rFonts w:ascii="Arial" w:hAnsi="Arial" w:cs="Arial"/>
        </w:rPr>
        <w:t xml:space="preserve">Původní </w:t>
      </w:r>
      <w:proofErr w:type="spellStart"/>
      <w:r w:rsidRPr="00A51C43">
        <w:rPr>
          <w:rFonts w:ascii="Arial" w:hAnsi="Arial" w:cs="Arial"/>
        </w:rPr>
        <w:t>Mirvaldova</w:t>
      </w:r>
      <w:proofErr w:type="spellEnd"/>
      <w:r w:rsidRPr="00A51C43">
        <w:rPr>
          <w:rFonts w:ascii="Arial" w:hAnsi="Arial" w:cs="Arial"/>
        </w:rPr>
        <w:t xml:space="preserve"> </w:t>
      </w:r>
      <w:r w:rsidR="002B693D">
        <w:rPr>
          <w:rFonts w:ascii="Arial" w:hAnsi="Arial" w:cs="Arial"/>
        </w:rPr>
        <w:t xml:space="preserve">realistická </w:t>
      </w:r>
      <w:r w:rsidRPr="00A51C43">
        <w:rPr>
          <w:rFonts w:ascii="Arial" w:hAnsi="Arial" w:cs="Arial"/>
        </w:rPr>
        <w:t xml:space="preserve">krajinomalba </w:t>
      </w:r>
      <w:r w:rsidR="002B693D">
        <w:rPr>
          <w:rFonts w:ascii="Arial" w:hAnsi="Arial" w:cs="Arial"/>
        </w:rPr>
        <w:t>prošla</w:t>
      </w:r>
      <w:r w:rsidRPr="00A51C43">
        <w:rPr>
          <w:rFonts w:ascii="Arial" w:hAnsi="Arial" w:cs="Arial"/>
        </w:rPr>
        <w:t xml:space="preserve"> př</w:t>
      </w:r>
      <w:r w:rsidRPr="00A51C43">
        <w:rPr>
          <w:rFonts w:ascii="Arial" w:hAnsi="Arial" w:cs="Arial"/>
          <w:lang w:val="da-DK"/>
        </w:rPr>
        <w:t>es barevn</w:t>
      </w:r>
      <w:r w:rsidRPr="00A51C43">
        <w:rPr>
          <w:rFonts w:ascii="Arial" w:hAnsi="Arial" w:cs="Arial"/>
          <w:lang w:val="fr-FR"/>
        </w:rPr>
        <w:t xml:space="preserve">é </w:t>
      </w:r>
      <w:r w:rsidRPr="00A51C43">
        <w:rPr>
          <w:rFonts w:ascii="Arial" w:hAnsi="Arial" w:cs="Arial"/>
        </w:rPr>
        <w:t xml:space="preserve">skvrny až na </w:t>
      </w:r>
      <w:proofErr w:type="spellStart"/>
      <w:r w:rsidRPr="00A51C43">
        <w:rPr>
          <w:rFonts w:ascii="Arial" w:hAnsi="Arial" w:cs="Arial"/>
        </w:rPr>
        <w:t>prá</w:t>
      </w:r>
      <w:proofErr w:type="spellEnd"/>
      <w:r w:rsidRPr="00A51C43">
        <w:rPr>
          <w:rFonts w:ascii="Arial" w:hAnsi="Arial" w:cs="Arial"/>
          <w:lang w:val="sv-SE"/>
        </w:rPr>
        <w:t>h lyrick</w:t>
      </w:r>
      <w:r w:rsidRPr="00A51C43">
        <w:rPr>
          <w:rFonts w:ascii="Arial" w:hAnsi="Arial" w:cs="Arial"/>
          <w:lang w:val="fr-FR"/>
        </w:rPr>
        <w:t xml:space="preserve">é </w:t>
      </w:r>
      <w:r w:rsidRPr="00A51C43">
        <w:rPr>
          <w:rFonts w:ascii="Arial" w:hAnsi="Arial" w:cs="Arial"/>
        </w:rPr>
        <w:t xml:space="preserve">abstrakce. </w:t>
      </w:r>
      <w:r>
        <w:rPr>
          <w:rFonts w:ascii="Arial" w:hAnsi="Arial" w:cs="Arial"/>
        </w:rPr>
        <w:t xml:space="preserve">Ještě za studia maluje také zátiší a krajiny vycházející z kubistické stylizace. </w:t>
      </w:r>
    </w:p>
    <w:p w14:paraId="1E7091B6" w14:textId="77777777" w:rsidR="00376640" w:rsidRDefault="00376640" w:rsidP="00376640">
      <w:pPr>
        <w:rPr>
          <w:rFonts w:ascii="Arial" w:hAnsi="Arial" w:cs="Arial"/>
        </w:rPr>
      </w:pPr>
      <w:r w:rsidRPr="00A51C43">
        <w:rPr>
          <w:rFonts w:ascii="Arial" w:hAnsi="Arial" w:cs="Arial"/>
        </w:rPr>
        <w:t xml:space="preserve">Zásadním mezníkem v jeho tvorbě byly v 60. letech </w:t>
      </w:r>
      <w:proofErr w:type="spellStart"/>
      <w:r w:rsidRPr="00A51C43">
        <w:rPr>
          <w:rFonts w:ascii="Arial" w:hAnsi="Arial" w:cs="Arial"/>
        </w:rPr>
        <w:t>kaňkáže</w:t>
      </w:r>
      <w:proofErr w:type="spellEnd"/>
      <w:r w:rsidRPr="00A51C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inspirované</w:t>
      </w:r>
      <w:r w:rsidRPr="00A51C43">
        <w:rPr>
          <w:rFonts w:ascii="Arial" w:hAnsi="Arial" w:cs="Arial"/>
        </w:rPr>
        <w:t xml:space="preserve"> Brownov</w:t>
      </w:r>
      <w:r>
        <w:rPr>
          <w:rFonts w:ascii="Arial" w:hAnsi="Arial" w:cs="Arial"/>
        </w:rPr>
        <w:t>ým</w:t>
      </w:r>
      <w:r w:rsidRPr="00A51C43">
        <w:rPr>
          <w:rFonts w:ascii="Arial" w:hAnsi="Arial" w:cs="Arial"/>
        </w:rPr>
        <w:t xml:space="preserve"> pohyb</w:t>
      </w:r>
      <w:r>
        <w:rPr>
          <w:rFonts w:ascii="Arial" w:hAnsi="Arial" w:cs="Arial"/>
        </w:rPr>
        <w:t>em molekul</w:t>
      </w:r>
      <w:r w:rsidRPr="00A51C43">
        <w:rPr>
          <w:rFonts w:ascii="Arial" w:hAnsi="Arial" w:cs="Arial"/>
        </w:rPr>
        <w:t xml:space="preserve">. Jednalo se o </w:t>
      </w:r>
      <w:proofErr w:type="spellStart"/>
      <w:r w:rsidRPr="00A51C43">
        <w:rPr>
          <w:rFonts w:ascii="Arial" w:hAnsi="Arial" w:cs="Arial"/>
        </w:rPr>
        <w:t>tušov</w:t>
      </w:r>
      <w:proofErr w:type="spellEnd"/>
      <w:r w:rsidRPr="00A51C43">
        <w:rPr>
          <w:rFonts w:ascii="Arial" w:hAnsi="Arial" w:cs="Arial"/>
          <w:lang w:val="fr-FR"/>
        </w:rPr>
        <w:t xml:space="preserve">é </w:t>
      </w:r>
      <w:r w:rsidRPr="00A51C43">
        <w:rPr>
          <w:rFonts w:ascii="Arial" w:hAnsi="Arial" w:cs="Arial"/>
        </w:rPr>
        <w:t>kresby, kdy na vlhk</w:t>
      </w:r>
      <w:r w:rsidRPr="00A51C43">
        <w:rPr>
          <w:rFonts w:ascii="Arial" w:hAnsi="Arial" w:cs="Arial"/>
          <w:lang w:val="fr-FR"/>
        </w:rPr>
        <w:t>é</w:t>
      </w:r>
      <w:r w:rsidRPr="00A51C43">
        <w:rPr>
          <w:rFonts w:ascii="Arial" w:hAnsi="Arial" w:cs="Arial"/>
          <w:lang w:val="pt-PT"/>
        </w:rPr>
        <w:t>m pap</w:t>
      </w:r>
      <w:proofErr w:type="spellStart"/>
      <w:r w:rsidRPr="00A51C43">
        <w:rPr>
          <w:rFonts w:ascii="Arial" w:hAnsi="Arial" w:cs="Arial"/>
        </w:rPr>
        <w:t>íře</w:t>
      </w:r>
      <w:proofErr w:type="spellEnd"/>
      <w:r w:rsidRPr="00A51C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nechal částečně řízeně, částečně náhodně vznikat </w:t>
      </w:r>
      <w:r w:rsidRPr="00A51C43">
        <w:rPr>
          <w:rFonts w:ascii="Arial" w:hAnsi="Arial" w:cs="Arial"/>
        </w:rPr>
        <w:t>struktury z rozpitých skvrn</w:t>
      </w:r>
      <w:r>
        <w:rPr>
          <w:rFonts w:ascii="Arial" w:hAnsi="Arial" w:cs="Arial"/>
        </w:rPr>
        <w:t xml:space="preserve"> jako při dětské hře</w:t>
      </w:r>
      <w:r w:rsidRPr="00A51C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Podle Jiřího </w:t>
      </w:r>
      <w:proofErr w:type="spellStart"/>
      <w:r>
        <w:rPr>
          <w:rFonts w:ascii="Arial" w:hAnsi="Arial" w:cs="Arial"/>
        </w:rPr>
        <w:t>Valocha</w:t>
      </w:r>
      <w:proofErr w:type="spellEnd"/>
      <w:r>
        <w:rPr>
          <w:rFonts w:ascii="Arial" w:hAnsi="Arial" w:cs="Arial"/>
        </w:rPr>
        <w:t xml:space="preserve"> </w:t>
      </w:r>
      <w:r w:rsidRPr="001705ED">
        <w:rPr>
          <w:rFonts w:ascii="Arial" w:hAnsi="Arial" w:cs="Arial"/>
        </w:rPr>
        <w:t xml:space="preserve">„vztah řádu a náhody se stal – v českém umění asi poprvé – tématem díla“. </w:t>
      </w:r>
      <w:r>
        <w:rPr>
          <w:rFonts w:ascii="Arial" w:hAnsi="Arial" w:cs="Arial"/>
        </w:rPr>
        <w:t xml:space="preserve">Tehdy se také </w:t>
      </w:r>
      <w:r w:rsidRPr="00A51C43">
        <w:rPr>
          <w:rFonts w:ascii="Arial" w:hAnsi="Arial" w:cs="Arial"/>
        </w:rPr>
        <w:t xml:space="preserve">začal částečně pod vlivem Zdeňka Sýkory přiklánět ke </w:t>
      </w:r>
      <w:proofErr w:type="spellStart"/>
      <w:r w:rsidRPr="00A51C43">
        <w:rPr>
          <w:rFonts w:ascii="Arial" w:hAnsi="Arial" w:cs="Arial"/>
        </w:rPr>
        <w:t>geometrick</w:t>
      </w:r>
      <w:proofErr w:type="spellEnd"/>
      <w:r w:rsidRPr="00A51C43">
        <w:rPr>
          <w:rFonts w:ascii="Arial" w:hAnsi="Arial" w:cs="Arial"/>
          <w:lang w:val="fr-FR"/>
        </w:rPr>
        <w:t xml:space="preserve">é </w:t>
      </w:r>
      <w:r w:rsidRPr="00A51C43">
        <w:rPr>
          <w:rFonts w:ascii="Arial" w:hAnsi="Arial" w:cs="Arial"/>
        </w:rPr>
        <w:t xml:space="preserve">abstrakci. </w:t>
      </w:r>
    </w:p>
    <w:p w14:paraId="5F92C456" w14:textId="540252E7" w:rsidR="00376640" w:rsidRDefault="00376640" w:rsidP="00376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Jako mezní rok jeho tvorby můžeme považovat rok 1963, kdy začíná ve volné tvorbě užívat rýsování a tématizuje geometrickou konstrukci. K organicky působícím strukturám </w:t>
      </w:r>
      <w:proofErr w:type="spellStart"/>
      <w:r>
        <w:rPr>
          <w:rFonts w:ascii="Arial" w:hAnsi="Arial" w:cs="Arial"/>
        </w:rPr>
        <w:t>kaňkáží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zmrzláží</w:t>
      </w:r>
      <w:proofErr w:type="spellEnd"/>
      <w:r>
        <w:rPr>
          <w:rFonts w:ascii="Arial" w:hAnsi="Arial" w:cs="Arial"/>
        </w:rPr>
        <w:t xml:space="preserve"> přibývá přísná geometrická hard </w:t>
      </w:r>
      <w:proofErr w:type="spellStart"/>
      <w:r>
        <w:rPr>
          <w:rFonts w:ascii="Arial" w:hAnsi="Arial" w:cs="Arial"/>
        </w:rPr>
        <w:t>edge</w:t>
      </w:r>
      <w:proofErr w:type="spellEnd"/>
      <w:r>
        <w:rPr>
          <w:rFonts w:ascii="Arial" w:hAnsi="Arial" w:cs="Arial"/>
        </w:rPr>
        <w:t xml:space="preserve"> struktura založená na diagonálním dělení plochy. Později jako kompoziční elementy volí </w:t>
      </w:r>
      <w:proofErr w:type="spellStart"/>
      <w:r>
        <w:rPr>
          <w:rFonts w:ascii="Arial" w:hAnsi="Arial" w:cs="Arial"/>
        </w:rPr>
        <w:t>kružnicei</w:t>
      </w:r>
      <w:proofErr w:type="spellEnd"/>
      <w:r>
        <w:rPr>
          <w:rFonts w:ascii="Arial" w:hAnsi="Arial" w:cs="Arial"/>
        </w:rPr>
        <w:t xml:space="preserve"> její segmenty. Garmondové a cicerové kružnice se </w:t>
      </w:r>
      <w:r w:rsidR="002B693D">
        <w:rPr>
          <w:rFonts w:ascii="Arial" w:hAnsi="Arial" w:cs="Arial"/>
        </w:rPr>
        <w:t xml:space="preserve">později </w:t>
      </w:r>
      <w:r>
        <w:rPr>
          <w:rFonts w:ascii="Arial" w:hAnsi="Arial" w:cs="Arial"/>
        </w:rPr>
        <w:t xml:space="preserve">staly základnou pro tzv. </w:t>
      </w:r>
      <w:proofErr w:type="spellStart"/>
      <w:r>
        <w:rPr>
          <w:rFonts w:ascii="Arial" w:hAnsi="Arial" w:cs="Arial"/>
        </w:rPr>
        <w:t>aperspektivy</w:t>
      </w:r>
      <w:proofErr w:type="spellEnd"/>
      <w:r>
        <w:rPr>
          <w:rFonts w:ascii="Arial" w:hAnsi="Arial" w:cs="Arial"/>
        </w:rPr>
        <w:t xml:space="preserve">. </w:t>
      </w:r>
      <w:r w:rsidRPr="00A51C43">
        <w:rPr>
          <w:rFonts w:ascii="Arial" w:hAnsi="Arial" w:cs="Arial"/>
        </w:rPr>
        <w:t xml:space="preserve">V roce 1963 se </w:t>
      </w:r>
      <w:r>
        <w:rPr>
          <w:rFonts w:ascii="Arial" w:hAnsi="Arial" w:cs="Arial"/>
        </w:rPr>
        <w:t xml:space="preserve">také </w:t>
      </w:r>
      <w:r w:rsidRPr="00A51C43">
        <w:rPr>
          <w:rFonts w:ascii="Arial" w:hAnsi="Arial" w:cs="Arial"/>
        </w:rPr>
        <w:t xml:space="preserve">stal členem skupiny Křižovatka, </w:t>
      </w:r>
      <w:r>
        <w:rPr>
          <w:rFonts w:ascii="Arial" w:hAnsi="Arial" w:cs="Arial"/>
        </w:rPr>
        <w:t>v níž</w:t>
      </w:r>
      <w:r w:rsidRPr="00A51C43">
        <w:rPr>
          <w:rFonts w:ascii="Arial" w:hAnsi="Arial" w:cs="Arial"/>
        </w:rPr>
        <w:t xml:space="preserve"> šlo oproti </w:t>
      </w:r>
      <w:r>
        <w:rPr>
          <w:rFonts w:ascii="Arial" w:hAnsi="Arial" w:cs="Arial"/>
        </w:rPr>
        <w:t xml:space="preserve">akcentované </w:t>
      </w:r>
      <w:r w:rsidRPr="00A51C43">
        <w:rPr>
          <w:rFonts w:ascii="Arial" w:hAnsi="Arial" w:cs="Arial"/>
        </w:rPr>
        <w:t xml:space="preserve">subjektivitě umělce o konstrukční principy, proporce a čísla. </w:t>
      </w:r>
    </w:p>
    <w:p w14:paraId="1C83138D" w14:textId="18B33032" w:rsidR="00376640" w:rsidRPr="002B21EE" w:rsidRDefault="00376640" w:rsidP="00376640">
      <w:pPr>
        <w:rPr>
          <w:rFonts w:ascii="Arial" w:hAnsi="Arial" w:cs="Arial"/>
        </w:rPr>
      </w:pPr>
      <w:r w:rsidRPr="002B21EE">
        <w:rPr>
          <w:rFonts w:ascii="Arial" w:hAnsi="Arial" w:cs="Arial"/>
        </w:rPr>
        <w:t xml:space="preserve">V letech 1966–1967 začíná s cylindrickými </w:t>
      </w:r>
      <w:proofErr w:type="spellStart"/>
      <w:r w:rsidRPr="002B21EE">
        <w:rPr>
          <w:rFonts w:ascii="Arial" w:hAnsi="Arial" w:cs="Arial"/>
        </w:rPr>
        <w:t>aperspektivami</w:t>
      </w:r>
      <w:proofErr w:type="spellEnd"/>
      <w:r w:rsidRPr="002B21EE">
        <w:rPr>
          <w:rFonts w:ascii="Arial" w:hAnsi="Arial" w:cs="Arial"/>
        </w:rPr>
        <w:t xml:space="preserve"> a cylindrickými </w:t>
      </w:r>
      <w:proofErr w:type="spellStart"/>
      <w:r w:rsidRPr="002B21EE">
        <w:rPr>
          <w:rFonts w:ascii="Arial" w:hAnsi="Arial" w:cs="Arial"/>
        </w:rPr>
        <w:t>moiré</w:t>
      </w:r>
      <w:proofErr w:type="spellEnd"/>
      <w:r w:rsidRPr="002B21EE">
        <w:rPr>
          <w:rFonts w:ascii="Arial" w:hAnsi="Arial" w:cs="Arial"/>
        </w:rPr>
        <w:t>, v dalším desetiletí vznikají undulační</w:t>
      </w:r>
      <w:r>
        <w:rPr>
          <w:rFonts w:ascii="Arial" w:hAnsi="Arial" w:cs="Arial"/>
        </w:rPr>
        <w:t xml:space="preserve"> (zvlněné)</w:t>
      </w:r>
      <w:r w:rsidRPr="002B21EE">
        <w:rPr>
          <w:rFonts w:ascii="Arial" w:hAnsi="Arial" w:cs="Arial"/>
        </w:rPr>
        <w:t xml:space="preserve"> válce</w:t>
      </w:r>
      <w:r>
        <w:rPr>
          <w:rFonts w:ascii="Arial" w:hAnsi="Arial" w:cs="Arial"/>
        </w:rPr>
        <w:t>.</w:t>
      </w:r>
      <w:r w:rsidRPr="002B2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roku 1986 rozvíjí další dlouhodobý cyklus </w:t>
      </w:r>
      <w:proofErr w:type="spellStart"/>
      <w:r>
        <w:rPr>
          <w:rFonts w:ascii="Arial" w:hAnsi="Arial" w:cs="Arial"/>
        </w:rPr>
        <w:t>Rombergových</w:t>
      </w:r>
      <w:proofErr w:type="spellEnd"/>
      <w:r>
        <w:rPr>
          <w:rFonts w:ascii="Arial" w:hAnsi="Arial" w:cs="Arial"/>
        </w:rPr>
        <w:t xml:space="preserve"> křivek. Tyto křivky buduje z </w:t>
      </w:r>
      <w:r w:rsidRPr="00280173">
        <w:rPr>
          <w:rFonts w:ascii="Arial" w:hAnsi="Arial" w:cs="Arial"/>
        </w:rPr>
        <w:t xml:space="preserve">linií vlnících se válců, jejichž pohyb vychází z křivek tzv. </w:t>
      </w:r>
      <w:proofErr w:type="spellStart"/>
      <w:r w:rsidRPr="00280173">
        <w:rPr>
          <w:rFonts w:ascii="Arial" w:hAnsi="Arial" w:cs="Arial"/>
        </w:rPr>
        <w:t>Rombergova</w:t>
      </w:r>
      <w:proofErr w:type="spellEnd"/>
      <w:r w:rsidRPr="00280173">
        <w:rPr>
          <w:rFonts w:ascii="Arial" w:hAnsi="Arial" w:cs="Arial"/>
        </w:rPr>
        <w:t xml:space="preserve"> testu, který ověřuje schopnost organismu udržet rovnováhu</w:t>
      </w:r>
      <w:r w:rsidR="002B693D">
        <w:rPr>
          <w:rFonts w:ascii="Arial" w:hAnsi="Arial" w:cs="Arial"/>
        </w:rPr>
        <w:t>. Tyto mnohdy monumentální malby</w:t>
      </w:r>
      <w:r>
        <w:rPr>
          <w:rFonts w:ascii="Arial" w:hAnsi="Arial" w:cs="Arial"/>
        </w:rPr>
        <w:t xml:space="preserve"> jsou jakýmsi vrcholem umělcovy tvorby</w:t>
      </w:r>
      <w:r w:rsidRPr="002B21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Rok 1995 přináší další téma cylindrických ploch a jejich p</w:t>
      </w:r>
      <w:r w:rsidRPr="002B21EE">
        <w:rPr>
          <w:rFonts w:ascii="Arial" w:hAnsi="Arial" w:cs="Arial"/>
        </w:rPr>
        <w:t>aradoxní setkáním v jedné rovině.</w:t>
      </w:r>
    </w:p>
    <w:p w14:paraId="6B91C8CF" w14:textId="2D4CAC48" w:rsidR="00376640" w:rsidRDefault="00376640" w:rsidP="00376640">
      <w:pPr>
        <w:rPr>
          <w:rFonts w:ascii="Arial" w:hAnsi="Arial" w:cs="Arial"/>
        </w:rPr>
      </w:pPr>
      <w:r>
        <w:rPr>
          <w:rFonts w:ascii="Arial" w:hAnsi="Arial" w:cs="Arial"/>
        </w:rPr>
        <w:t>V poslední tvůrčí etapě</w:t>
      </w:r>
      <w:r w:rsidRPr="00A51C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Vladislav </w:t>
      </w:r>
      <w:proofErr w:type="spellStart"/>
      <w:r>
        <w:rPr>
          <w:rFonts w:ascii="Arial" w:hAnsi="Arial" w:cs="Arial"/>
        </w:rPr>
        <w:t>Mirvald</w:t>
      </w:r>
      <w:proofErr w:type="spellEnd"/>
      <w:r>
        <w:rPr>
          <w:rFonts w:ascii="Arial" w:hAnsi="Arial" w:cs="Arial"/>
        </w:rPr>
        <w:t xml:space="preserve"> vytvořil řadu </w:t>
      </w:r>
      <w:r w:rsidRPr="00A51C43">
        <w:rPr>
          <w:rFonts w:ascii="Arial" w:hAnsi="Arial" w:cs="Arial"/>
        </w:rPr>
        <w:t>geometrick</w:t>
      </w:r>
      <w:r>
        <w:rPr>
          <w:rFonts w:ascii="Arial" w:hAnsi="Arial" w:cs="Arial"/>
        </w:rPr>
        <w:t xml:space="preserve">ých </w:t>
      </w:r>
      <w:r w:rsidRPr="00A51C43">
        <w:rPr>
          <w:rFonts w:ascii="Arial" w:hAnsi="Arial" w:cs="Arial"/>
        </w:rPr>
        <w:t xml:space="preserve">zátiší </w:t>
      </w:r>
      <w:r>
        <w:rPr>
          <w:rFonts w:ascii="Arial" w:hAnsi="Arial" w:cs="Arial"/>
        </w:rPr>
        <w:t xml:space="preserve">nesmírně živých a </w:t>
      </w:r>
      <w:r w:rsidRPr="00A51C43">
        <w:rPr>
          <w:rFonts w:ascii="Arial" w:hAnsi="Arial" w:cs="Arial"/>
        </w:rPr>
        <w:t xml:space="preserve">zářivých barev. </w:t>
      </w:r>
    </w:p>
    <w:p w14:paraId="52D19D11" w14:textId="5449E052" w:rsidR="00376640" w:rsidRDefault="00376640" w:rsidP="00376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Obrazy Vladislava </w:t>
      </w:r>
      <w:proofErr w:type="spellStart"/>
      <w:r>
        <w:rPr>
          <w:rFonts w:ascii="Arial" w:hAnsi="Arial" w:cs="Arial"/>
        </w:rPr>
        <w:t>Mirvalda</w:t>
      </w:r>
      <w:proofErr w:type="spellEnd"/>
      <w:r>
        <w:rPr>
          <w:rFonts w:ascii="Arial" w:hAnsi="Arial" w:cs="Arial"/>
        </w:rPr>
        <w:t xml:space="preserve"> patří k nejvýraznějším projevům českého konstruktivizmu, přesto jejich matematická přísnost není striktní. Autorově povaze nechybí hravost a pohrává si i příjemci svého umění, když s dávkou ironie užívá latinské názvy či vkládá do řádu chybu. </w:t>
      </w:r>
      <w:proofErr w:type="spellStart"/>
      <w:r>
        <w:rPr>
          <w:rFonts w:ascii="Arial" w:hAnsi="Arial" w:cs="Arial"/>
        </w:rPr>
        <w:lastRenderedPageBreak/>
        <w:t>Mirvald</w:t>
      </w:r>
      <w:proofErr w:type="spellEnd"/>
      <w:r>
        <w:rPr>
          <w:rFonts w:ascii="Arial" w:hAnsi="Arial" w:cs="Arial"/>
        </w:rPr>
        <w:t xml:space="preserve"> odmítal </w:t>
      </w:r>
      <w:proofErr w:type="spellStart"/>
      <w:r>
        <w:rPr>
          <w:rFonts w:ascii="Arial" w:hAnsi="Arial" w:cs="Arial"/>
        </w:rPr>
        <w:t>přislušnost</w:t>
      </w:r>
      <w:proofErr w:type="spellEnd"/>
      <w:r>
        <w:rPr>
          <w:rFonts w:ascii="Arial" w:hAnsi="Arial" w:cs="Arial"/>
        </w:rPr>
        <w:t xml:space="preserve"> k op </w:t>
      </w:r>
      <w:proofErr w:type="spellStart"/>
      <w:r>
        <w:rPr>
          <w:rFonts w:ascii="Arial" w:hAnsi="Arial" w:cs="Arial"/>
        </w:rPr>
        <w:t>artu</w:t>
      </w:r>
      <w:proofErr w:type="spellEnd"/>
      <w:r>
        <w:rPr>
          <w:rFonts w:ascii="Arial" w:hAnsi="Arial" w:cs="Arial"/>
        </w:rPr>
        <w:t xml:space="preserve"> a někteří teoretici </w:t>
      </w:r>
      <w:r w:rsidR="002B693D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kladou větší důraz na jeho zkoumání estetických možností geometrické konstrukce. Jeho tvorba však s op artovými </w:t>
      </w:r>
      <w:r w:rsidR="002B693D">
        <w:rPr>
          <w:rFonts w:ascii="Arial" w:hAnsi="Arial" w:cs="Arial"/>
        </w:rPr>
        <w:t>přístupy</w:t>
      </w:r>
      <w:r>
        <w:rPr>
          <w:rFonts w:ascii="Arial" w:hAnsi="Arial" w:cs="Arial"/>
        </w:rPr>
        <w:t xml:space="preserve"> zcela nezávisle a zcela jistě souvisí. Zabýval se možnostmi lidské percepce, iluzí vnímání plochy a prostoru. Tak, jako jsou některá jeho pojmenování děl svým způsobem podvratná, nastoluje podvratnou otázku zpochybnění viděného, vnímání versus skutečnosti. Navádí na nový diskurs úžasu nad dimenzemi jsoucna.</w:t>
      </w:r>
    </w:p>
    <w:p w14:paraId="4E83765B" w14:textId="77777777" w:rsidR="00376640" w:rsidRDefault="00376640" w:rsidP="00376640">
      <w:pPr>
        <w:rPr>
          <w:rFonts w:ascii="Arial" w:hAnsi="Arial" w:cs="Arial"/>
        </w:rPr>
      </w:pPr>
    </w:p>
    <w:p w14:paraId="2D221F3E" w14:textId="1F2159E6" w:rsidR="00376640" w:rsidRDefault="00376640" w:rsidP="00376640">
      <w:pPr>
        <w:rPr>
          <w:rFonts w:ascii="Arial" w:hAnsi="Arial" w:cs="Arial"/>
        </w:rPr>
      </w:pPr>
      <w:bookmarkStart w:id="1" w:name="_Hlk74932474"/>
      <w:r>
        <w:rPr>
          <w:rFonts w:ascii="Arial" w:hAnsi="Arial" w:cs="Arial"/>
        </w:rPr>
        <w:t>Výstavu připravujeme v</w:t>
      </w:r>
      <w:r w:rsidRPr="00A51C43">
        <w:rPr>
          <w:rFonts w:ascii="Arial" w:hAnsi="Arial" w:cs="Arial"/>
        </w:rPr>
        <w:t> synergickém načasování s Galerií města Loun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kde bude ke </w:t>
      </w:r>
      <w:r>
        <w:rPr>
          <w:rFonts w:ascii="Arial" w:hAnsi="Arial" w:cs="Arial"/>
        </w:rPr>
        <w:t>stému výročí autora</w:t>
      </w:r>
      <w:r>
        <w:rPr>
          <w:rFonts w:ascii="Arial" w:hAnsi="Arial" w:cs="Arial"/>
        </w:rPr>
        <w:t xml:space="preserve"> otevřena 5. 8. 2021 expozice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tematicky </w:t>
      </w:r>
      <w:r>
        <w:rPr>
          <w:rFonts w:ascii="Arial" w:hAnsi="Arial" w:cs="Arial"/>
        </w:rPr>
        <w:t xml:space="preserve">zaměřená na </w:t>
      </w:r>
      <w:proofErr w:type="spellStart"/>
      <w:r>
        <w:rPr>
          <w:rFonts w:ascii="Arial" w:hAnsi="Arial" w:cs="Arial"/>
        </w:rPr>
        <w:t>Mirvaldovy</w:t>
      </w:r>
      <w:proofErr w:type="spellEnd"/>
      <w:r>
        <w:rPr>
          <w:rFonts w:ascii="Arial" w:hAnsi="Arial" w:cs="Arial"/>
        </w:rPr>
        <w:t xml:space="preserve"> krajiny</w:t>
      </w:r>
      <w:r>
        <w:rPr>
          <w:rFonts w:ascii="Arial" w:hAnsi="Arial" w:cs="Arial"/>
        </w:rPr>
        <w:t xml:space="preserve">. </w:t>
      </w:r>
    </w:p>
    <w:bookmarkEnd w:id="1"/>
    <w:p w14:paraId="22ED344D" w14:textId="77777777" w:rsidR="00376640" w:rsidRDefault="00376640" w:rsidP="00376640">
      <w:pPr>
        <w:rPr>
          <w:rFonts w:ascii="Arial" w:hAnsi="Arial" w:cs="Arial"/>
        </w:rPr>
      </w:pPr>
      <w:r>
        <w:rPr>
          <w:rFonts w:ascii="Arial" w:hAnsi="Arial" w:cs="Arial"/>
        </w:rPr>
        <w:t>Poděkování:</w:t>
      </w:r>
    </w:p>
    <w:p w14:paraId="00FC3A8E" w14:textId="77777777" w:rsidR="00376640" w:rsidRPr="00BD633B" w:rsidRDefault="00376640" w:rsidP="00376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Galerie Města Loun GAML, Město Louny, Věra </w:t>
      </w:r>
      <w:proofErr w:type="spellStart"/>
      <w:r>
        <w:rPr>
          <w:rFonts w:ascii="Arial" w:hAnsi="Arial" w:cs="Arial"/>
        </w:rPr>
        <w:t>Mirvaldová</w:t>
      </w:r>
      <w:proofErr w:type="spellEnd"/>
    </w:p>
    <w:p w14:paraId="5119BA77" w14:textId="6EAD84E6" w:rsidR="00BD633B" w:rsidRPr="00BD633B" w:rsidRDefault="00BD633B" w:rsidP="00A51C43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>---------------------------------------------------------------------------------------------------------------------------</w:t>
      </w:r>
    </w:p>
    <w:p w14:paraId="18B3B19A" w14:textId="77777777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Vladislav </w:t>
      </w:r>
      <w:proofErr w:type="spellStart"/>
      <w:r>
        <w:rPr>
          <w:rFonts w:ascii="Arial" w:hAnsi="Arial" w:cs="Arial"/>
        </w:rPr>
        <w:t>Mirvald</w:t>
      </w:r>
      <w:proofErr w:type="spellEnd"/>
    </w:p>
    <w:p w14:paraId="40B11937" w14:textId="77777777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8. 1921 narozen v Záluží u Mostu </w:t>
      </w:r>
    </w:p>
    <w:p w14:paraId="65213CA1" w14:textId="77777777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>1932 začíná studia na Českém státním reformním gymnázium reálné v Mostě</w:t>
      </w:r>
    </w:p>
    <w:p w14:paraId="471FCAAC" w14:textId="75346AE1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>1938 přechází na Státní reálné gymnázium v</w:t>
      </w:r>
      <w:r w:rsidR="002B693D">
        <w:rPr>
          <w:rFonts w:ascii="Arial" w:hAnsi="Arial" w:cs="Arial"/>
        </w:rPr>
        <w:t> </w:t>
      </w:r>
      <w:r>
        <w:rPr>
          <w:rFonts w:ascii="Arial" w:hAnsi="Arial" w:cs="Arial"/>
        </w:rPr>
        <w:t>Lounech</w:t>
      </w:r>
      <w:r w:rsidR="002B693D">
        <w:rPr>
          <w:rFonts w:ascii="Arial" w:hAnsi="Arial" w:cs="Arial"/>
        </w:rPr>
        <w:t>. B</w:t>
      </w:r>
      <w:r>
        <w:rPr>
          <w:rFonts w:ascii="Arial" w:hAnsi="Arial" w:cs="Arial"/>
        </w:rPr>
        <w:t xml:space="preserve">ěhem </w:t>
      </w:r>
      <w:proofErr w:type="spellStart"/>
      <w:r>
        <w:rPr>
          <w:rFonts w:ascii="Arial" w:hAnsi="Arial" w:cs="Arial"/>
        </w:rPr>
        <w:t>studiía</w:t>
      </w:r>
      <w:proofErr w:type="spellEnd"/>
      <w:r>
        <w:rPr>
          <w:rFonts w:ascii="Arial" w:hAnsi="Arial" w:cs="Arial"/>
        </w:rPr>
        <w:t xml:space="preserve"> poznává MUDr. Vlastimila </w:t>
      </w:r>
      <w:proofErr w:type="spellStart"/>
      <w:r>
        <w:rPr>
          <w:rFonts w:ascii="Arial" w:hAnsi="Arial" w:cs="Arial"/>
        </w:rPr>
        <w:t>Jurena</w:t>
      </w:r>
      <w:proofErr w:type="spellEnd"/>
      <w:r>
        <w:rPr>
          <w:rFonts w:ascii="Arial" w:hAnsi="Arial" w:cs="Arial"/>
        </w:rPr>
        <w:t xml:space="preserve"> a jeho sbírku Emila Filly a české moderny, knihovníka a duchovního vůdce lounské mládeže Jaroslava Janíka </w:t>
      </w:r>
    </w:p>
    <w:p w14:paraId="29AF0EB0" w14:textId="77777777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>1941 maturuje na Státním reálném gymnáziu v Lounech</w:t>
      </w:r>
    </w:p>
    <w:p w14:paraId="3BD3467C" w14:textId="77777777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1945 – 1950 studuje spolu s přáteli Zdeňkem Sýkorou a Kamilem Linhartem na Vysoké škole architektury a pozemního stavitelství (studium přešlo na Pedagogickou fakultu Univerzity Karlovy, obor výtvarná </w:t>
      </w:r>
      <w:proofErr w:type="gramStart"/>
      <w:r>
        <w:rPr>
          <w:rFonts w:ascii="Arial" w:hAnsi="Arial" w:cs="Arial"/>
        </w:rPr>
        <w:t>výchova ,</w:t>
      </w:r>
      <w:proofErr w:type="gramEnd"/>
      <w:r>
        <w:rPr>
          <w:rFonts w:ascii="Arial" w:hAnsi="Arial" w:cs="Arial"/>
        </w:rPr>
        <w:t xml:space="preserve"> deskriptivní geometrie, malování, prof. C. Bouda, K. Lidický, M. </w:t>
      </w:r>
      <w:proofErr w:type="spellStart"/>
      <w:r>
        <w:rPr>
          <w:rFonts w:ascii="Arial" w:hAnsi="Arial" w:cs="Arial"/>
        </w:rPr>
        <w:t>Salcman</w:t>
      </w:r>
      <w:proofErr w:type="spellEnd"/>
      <w:r>
        <w:rPr>
          <w:rFonts w:ascii="Arial" w:hAnsi="Arial" w:cs="Arial"/>
        </w:rPr>
        <w:t>)</w:t>
      </w:r>
    </w:p>
    <w:p w14:paraId="3343E701" w14:textId="77777777" w:rsidR="007F4FC5" w:rsidRPr="001D23EE" w:rsidRDefault="007F4FC5" w:rsidP="007F4FC5">
      <w:pPr>
        <w:ind w:left="708" w:firstLine="708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23EE">
        <w:rPr>
          <w:rFonts w:ascii="Arial" w:hAnsi="Arial" w:cs="Arial"/>
          <w:color w:val="4472C4" w:themeColor="accent1"/>
        </w:rPr>
        <w:t xml:space="preserve">maluje kubistická zátiší, </w:t>
      </w:r>
      <w:proofErr w:type="spellStart"/>
      <w:r w:rsidRPr="001D23EE">
        <w:rPr>
          <w:rFonts w:ascii="Arial" w:hAnsi="Arial" w:cs="Arial"/>
          <w:color w:val="4472C4" w:themeColor="accent1"/>
        </w:rPr>
        <w:t>cézannovské</w:t>
      </w:r>
      <w:proofErr w:type="spellEnd"/>
      <w:r w:rsidRPr="001D23EE">
        <w:rPr>
          <w:rFonts w:ascii="Arial" w:hAnsi="Arial" w:cs="Arial"/>
          <w:color w:val="4472C4" w:themeColor="accent1"/>
        </w:rPr>
        <w:t xml:space="preserve"> krajiny,</w:t>
      </w:r>
      <w:r>
        <w:rPr>
          <w:rFonts w:ascii="Arial" w:hAnsi="Arial" w:cs="Arial"/>
          <w:color w:val="4472C4" w:themeColor="accent1"/>
        </w:rPr>
        <w:tab/>
      </w:r>
      <w:r>
        <w:rPr>
          <w:rFonts w:ascii="Arial" w:hAnsi="Arial" w:cs="Arial"/>
          <w:color w:val="4472C4" w:themeColor="accent1"/>
        </w:rPr>
        <w:tab/>
      </w:r>
      <w:r>
        <w:rPr>
          <w:rFonts w:ascii="Arial" w:hAnsi="Arial" w:cs="Arial"/>
          <w:color w:val="4472C4" w:themeColor="accent1"/>
        </w:rPr>
        <w:tab/>
      </w:r>
      <w:r>
        <w:rPr>
          <w:rFonts w:ascii="Arial" w:hAnsi="Arial" w:cs="Arial"/>
          <w:color w:val="4472C4" w:themeColor="accent1"/>
        </w:rPr>
        <w:tab/>
      </w:r>
      <w:r>
        <w:rPr>
          <w:rFonts w:ascii="Arial" w:hAnsi="Arial" w:cs="Arial"/>
          <w:color w:val="4472C4" w:themeColor="accent1"/>
        </w:rPr>
        <w:tab/>
      </w:r>
      <w:r w:rsidRPr="001D23EE">
        <w:rPr>
          <w:rFonts w:ascii="Arial" w:hAnsi="Arial" w:cs="Arial"/>
          <w:color w:val="4472C4" w:themeColor="accent1"/>
        </w:rPr>
        <w:t xml:space="preserve">vytvořil několik surrealistických koláží </w:t>
      </w:r>
    </w:p>
    <w:p w14:paraId="4F01D0AD" w14:textId="77777777" w:rsidR="007F4FC5" w:rsidRDefault="007F4FC5" w:rsidP="007F4FC5">
      <w:pPr>
        <w:rPr>
          <w:rFonts w:ascii="Arial" w:hAnsi="Arial" w:cs="Arial"/>
        </w:rPr>
      </w:pPr>
    </w:p>
    <w:p w14:paraId="13AF6959" w14:textId="77777777" w:rsidR="007F4FC5" w:rsidRDefault="007F4FC5" w:rsidP="007F4F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1949 – 1953</w:t>
      </w:r>
      <w:proofErr w:type="gramEnd"/>
      <w:r>
        <w:rPr>
          <w:rFonts w:ascii="Arial" w:hAnsi="Arial" w:cs="Arial"/>
        </w:rPr>
        <w:t xml:space="preserve"> vyučuje v Panenském Týnci a Peruci</w:t>
      </w:r>
    </w:p>
    <w:p w14:paraId="4B692F68" w14:textId="77777777" w:rsidR="007F4FC5" w:rsidRPr="001D23EE" w:rsidRDefault="007F4FC5" w:rsidP="007F4FC5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23EE">
        <w:rPr>
          <w:rFonts w:ascii="Arial" w:hAnsi="Arial" w:cs="Arial"/>
          <w:color w:val="4472C4" w:themeColor="accent1"/>
        </w:rPr>
        <w:t>realistické krajiny</w:t>
      </w:r>
    </w:p>
    <w:p w14:paraId="1D4C8BD7" w14:textId="77777777" w:rsidR="007F4FC5" w:rsidRDefault="007F4FC5" w:rsidP="007F4F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1954 – 1960</w:t>
      </w:r>
      <w:proofErr w:type="gramEnd"/>
      <w:r>
        <w:rPr>
          <w:rFonts w:ascii="Arial" w:hAnsi="Arial" w:cs="Arial"/>
        </w:rPr>
        <w:t xml:space="preserve"> vyučuje na Gymnáziu v Lounech</w:t>
      </w:r>
    </w:p>
    <w:p w14:paraId="1C9D6F87" w14:textId="77777777" w:rsidR="007F4FC5" w:rsidRDefault="007F4FC5" w:rsidP="007F4FC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1958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sgrafita na domě archiváře Bořivoje Lůžka v Oboře </w:t>
      </w:r>
    </w:p>
    <w:p w14:paraId="5ECC5F44" w14:textId="77777777" w:rsidR="007F4FC5" w:rsidRDefault="007F4FC5" w:rsidP="007F4F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1961 – 1963</w:t>
      </w:r>
      <w:proofErr w:type="gramEnd"/>
      <w:r>
        <w:rPr>
          <w:rFonts w:ascii="Arial" w:hAnsi="Arial" w:cs="Arial"/>
        </w:rPr>
        <w:t xml:space="preserve"> vyučuje na Pedagogickém institutu v Ústí nad Labem</w:t>
      </w:r>
    </w:p>
    <w:p w14:paraId="616F89A5" w14:textId="77777777" w:rsidR="007F4FC5" w:rsidRPr="001D23EE" w:rsidRDefault="007F4FC5" w:rsidP="007F4FC5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>1961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23EE">
        <w:rPr>
          <w:rFonts w:ascii="Arial" w:hAnsi="Arial" w:cs="Arial"/>
          <w:color w:val="4472C4" w:themeColor="accent1"/>
        </w:rPr>
        <w:t xml:space="preserve">objev </w:t>
      </w:r>
      <w:proofErr w:type="spellStart"/>
      <w:r w:rsidRPr="001D23EE">
        <w:rPr>
          <w:rFonts w:ascii="Arial" w:hAnsi="Arial" w:cs="Arial"/>
          <w:color w:val="4472C4" w:themeColor="accent1"/>
        </w:rPr>
        <w:t>kaňkáže</w:t>
      </w:r>
      <w:proofErr w:type="spellEnd"/>
    </w:p>
    <w:p w14:paraId="0F0065E5" w14:textId="77777777" w:rsidR="007F4FC5" w:rsidRPr="001D23EE" w:rsidRDefault="007F4FC5" w:rsidP="007F4FC5">
      <w:pPr>
        <w:ind w:left="3540"/>
        <w:rPr>
          <w:rFonts w:ascii="Arial" w:hAnsi="Arial" w:cs="Arial"/>
          <w:color w:val="4472C4" w:themeColor="accent1"/>
        </w:rPr>
      </w:pPr>
      <w:r w:rsidRPr="001D23EE">
        <w:rPr>
          <w:rFonts w:ascii="Arial" w:hAnsi="Arial" w:cs="Arial"/>
          <w:color w:val="4472C4" w:themeColor="accent1"/>
        </w:rPr>
        <w:t>proměna realistické krajiny k formám mezi fauvismem a abstrakcí</w:t>
      </w:r>
    </w:p>
    <w:p w14:paraId="1D51CBB3" w14:textId="77777777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23EE">
        <w:rPr>
          <w:rFonts w:ascii="Arial" w:hAnsi="Arial" w:cs="Arial"/>
          <w:color w:val="4472C4" w:themeColor="accent1"/>
        </w:rPr>
        <w:t xml:space="preserve">cyklus </w:t>
      </w:r>
      <w:proofErr w:type="spellStart"/>
      <w:r w:rsidRPr="001D23EE">
        <w:rPr>
          <w:rFonts w:ascii="Arial" w:hAnsi="Arial" w:cs="Arial"/>
          <w:color w:val="4472C4" w:themeColor="accent1"/>
        </w:rPr>
        <w:t>légerovských</w:t>
      </w:r>
      <w:proofErr w:type="spellEnd"/>
      <w:r w:rsidRPr="001D23EE">
        <w:rPr>
          <w:rFonts w:ascii="Arial" w:hAnsi="Arial" w:cs="Arial"/>
          <w:color w:val="4472C4" w:themeColor="accent1"/>
        </w:rPr>
        <w:t xml:space="preserve"> kaligrafických krajin a aktů</w:t>
      </w:r>
    </w:p>
    <w:p w14:paraId="66004CC5" w14:textId="77777777" w:rsidR="007F4FC5" w:rsidRPr="001D23EE" w:rsidRDefault="007F4FC5" w:rsidP="007F4FC5">
      <w:pPr>
        <w:ind w:left="3540" w:hanging="354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>1962-1964</w:t>
      </w:r>
      <w:r>
        <w:rPr>
          <w:rFonts w:ascii="Arial" w:hAnsi="Arial" w:cs="Arial"/>
        </w:rPr>
        <w:tab/>
      </w:r>
      <w:r w:rsidRPr="001D23EE">
        <w:rPr>
          <w:rFonts w:ascii="Arial" w:hAnsi="Arial" w:cs="Arial"/>
          <w:color w:val="4472C4" w:themeColor="accent1"/>
        </w:rPr>
        <w:t>spolupracuje se Zdenkem Sýkorou na protipožární oponě pro lounské divadlo</w:t>
      </w:r>
    </w:p>
    <w:p w14:paraId="348E0AFE" w14:textId="77777777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1963 – začíná </w:t>
      </w:r>
      <w:proofErr w:type="gramStart"/>
      <w:r>
        <w:rPr>
          <w:rFonts w:ascii="Arial" w:hAnsi="Arial" w:cs="Arial"/>
        </w:rPr>
        <w:t>vyučovat  na</w:t>
      </w:r>
      <w:proofErr w:type="gramEnd"/>
      <w:r>
        <w:rPr>
          <w:rFonts w:ascii="Arial" w:hAnsi="Arial" w:cs="Arial"/>
        </w:rPr>
        <w:t xml:space="preserve"> Gymnáziu v Lounech</w:t>
      </w:r>
    </w:p>
    <w:p w14:paraId="48487B8E" w14:textId="77777777" w:rsidR="007F4FC5" w:rsidRDefault="007F4FC5" w:rsidP="007F4FC5">
      <w:pPr>
        <w:rPr>
          <w:rFonts w:ascii="Arial" w:hAnsi="Arial" w:cs="Arial"/>
        </w:rPr>
      </w:pPr>
    </w:p>
    <w:p w14:paraId="1FB8C2CA" w14:textId="77777777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1963 vznik skupiny Křižovatka </w:t>
      </w:r>
    </w:p>
    <w:p w14:paraId="0E158ECF" w14:textId="62066C9D" w:rsidR="007F4FC5" w:rsidRPr="00FB4D9D" w:rsidRDefault="007F4FC5" w:rsidP="0029525C">
      <w:pPr>
        <w:ind w:left="3540"/>
        <w:rPr>
          <w:rFonts w:ascii="Arial" w:hAnsi="Arial" w:cs="Arial"/>
          <w:color w:val="4472C4" w:themeColor="accent1"/>
        </w:rPr>
      </w:pPr>
      <w:r w:rsidRPr="00FB4D9D">
        <w:rPr>
          <w:rFonts w:ascii="Arial" w:hAnsi="Arial" w:cs="Arial"/>
          <w:color w:val="4472C4" w:themeColor="accent1"/>
        </w:rPr>
        <w:t>Začíná užívat ve své volné tvorbě pravítko</w:t>
      </w:r>
      <w:r w:rsidR="0029525C">
        <w:rPr>
          <w:rFonts w:ascii="Arial" w:hAnsi="Arial" w:cs="Arial"/>
          <w:color w:val="4472C4" w:themeColor="accent1"/>
        </w:rPr>
        <w:t xml:space="preserve"> a rýsovací postupy</w:t>
      </w:r>
    </w:p>
    <w:p w14:paraId="6C14635A" w14:textId="77777777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>1964 první výstava Křižovatky</w:t>
      </w:r>
    </w:p>
    <w:p w14:paraId="653470D3" w14:textId="77777777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3BE6">
        <w:rPr>
          <w:rFonts w:ascii="Arial" w:hAnsi="Arial" w:cs="Arial"/>
          <w:color w:val="4472C4" w:themeColor="accent1"/>
        </w:rPr>
        <w:t xml:space="preserve">hard </w:t>
      </w:r>
      <w:proofErr w:type="spellStart"/>
      <w:r w:rsidRPr="00FC3BE6">
        <w:rPr>
          <w:rFonts w:ascii="Arial" w:hAnsi="Arial" w:cs="Arial"/>
          <w:color w:val="4472C4" w:themeColor="accent1"/>
        </w:rPr>
        <w:t>edge</w:t>
      </w:r>
      <w:proofErr w:type="spellEnd"/>
      <w:r w:rsidRPr="00FC3BE6">
        <w:rPr>
          <w:rFonts w:ascii="Arial" w:hAnsi="Arial" w:cs="Arial"/>
          <w:color w:val="4472C4" w:themeColor="accent1"/>
        </w:rPr>
        <w:t xml:space="preserve"> kompozice, Garmondové kružnice</w:t>
      </w:r>
    </w:p>
    <w:p w14:paraId="27D935AE" w14:textId="77777777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>1970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3BE6">
        <w:rPr>
          <w:rFonts w:ascii="Arial" w:hAnsi="Arial" w:cs="Arial"/>
          <w:color w:val="4472C4" w:themeColor="accent1"/>
        </w:rPr>
        <w:t xml:space="preserve">první cylindrické </w:t>
      </w:r>
      <w:proofErr w:type="spellStart"/>
      <w:r w:rsidRPr="00FC3BE6">
        <w:rPr>
          <w:rFonts w:ascii="Arial" w:hAnsi="Arial" w:cs="Arial"/>
          <w:color w:val="4472C4" w:themeColor="accent1"/>
        </w:rPr>
        <w:t>aperspektivy</w:t>
      </w:r>
      <w:proofErr w:type="spellEnd"/>
    </w:p>
    <w:p w14:paraId="52ED24AF" w14:textId="77777777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>1979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3BE6">
        <w:rPr>
          <w:rFonts w:ascii="Arial" w:hAnsi="Arial" w:cs="Arial"/>
          <w:color w:val="4472C4" w:themeColor="accent1"/>
        </w:rPr>
        <w:t>první undulační válce</w:t>
      </w:r>
    </w:p>
    <w:p w14:paraId="6EA52A8F" w14:textId="77777777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>1986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3BE6">
        <w:rPr>
          <w:rFonts w:ascii="Arial" w:hAnsi="Arial" w:cs="Arial"/>
          <w:color w:val="4472C4" w:themeColor="accent1"/>
        </w:rPr>
        <w:t xml:space="preserve">první </w:t>
      </w:r>
      <w:proofErr w:type="spellStart"/>
      <w:r w:rsidRPr="00FC3BE6">
        <w:rPr>
          <w:rFonts w:ascii="Arial" w:hAnsi="Arial" w:cs="Arial"/>
          <w:color w:val="4472C4" w:themeColor="accent1"/>
        </w:rPr>
        <w:t>Rombergovy</w:t>
      </w:r>
      <w:proofErr w:type="spellEnd"/>
      <w:r w:rsidRPr="00FC3BE6">
        <w:rPr>
          <w:rFonts w:ascii="Arial" w:hAnsi="Arial" w:cs="Arial"/>
          <w:color w:val="4472C4" w:themeColor="accent1"/>
        </w:rPr>
        <w:t xml:space="preserve"> křivky, cylindrická </w:t>
      </w:r>
      <w:proofErr w:type="spellStart"/>
      <w:r w:rsidRPr="00FC3BE6">
        <w:rPr>
          <w:rFonts w:ascii="Arial" w:hAnsi="Arial" w:cs="Arial"/>
          <w:color w:val="4472C4" w:themeColor="accent1"/>
        </w:rPr>
        <w:t>moiré</w:t>
      </w:r>
      <w:proofErr w:type="spellEnd"/>
    </w:p>
    <w:p w14:paraId="515E99BF" w14:textId="77777777" w:rsidR="007F4FC5" w:rsidRDefault="007F4FC5" w:rsidP="007F4FC5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>1987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4472C4" w:themeColor="accent1"/>
        </w:rPr>
        <w:t>k</w:t>
      </w:r>
      <w:r w:rsidRPr="00FC3BE6">
        <w:rPr>
          <w:rFonts w:ascii="Arial" w:hAnsi="Arial" w:cs="Arial"/>
          <w:color w:val="4472C4" w:themeColor="accent1"/>
        </w:rPr>
        <w:t>onceptuální akce Oheň ničí oheň</w:t>
      </w:r>
    </w:p>
    <w:p w14:paraId="353D2082" w14:textId="77777777" w:rsidR="007F4FC5" w:rsidRDefault="007F4FC5" w:rsidP="007F4FC5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>Po 1999</w:t>
      </w:r>
      <w:r w:rsidRPr="00FC3BE6">
        <w:rPr>
          <w:rFonts w:ascii="Arial" w:hAnsi="Arial" w:cs="Arial"/>
        </w:rPr>
        <w:tab/>
      </w:r>
      <w:r w:rsidRPr="00FC3B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3BE6">
        <w:rPr>
          <w:rFonts w:ascii="Arial" w:hAnsi="Arial" w:cs="Arial"/>
          <w:color w:val="4472C4" w:themeColor="accent1"/>
        </w:rPr>
        <w:t xml:space="preserve">barevná geometrická </w:t>
      </w:r>
      <w:r>
        <w:rPr>
          <w:rFonts w:ascii="Arial" w:hAnsi="Arial" w:cs="Arial"/>
          <w:color w:val="4472C4" w:themeColor="accent1"/>
        </w:rPr>
        <w:t>zátiší a kompozice</w:t>
      </w:r>
    </w:p>
    <w:p w14:paraId="0514F931" w14:textId="259429E2" w:rsidR="007F4FC5" w:rsidRDefault="007F4FC5" w:rsidP="007F4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17. 4. </w:t>
      </w:r>
      <w:r w:rsidRPr="00FB4D9D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 umírá v</w:t>
      </w:r>
      <w:r w:rsidR="003A1E62">
        <w:rPr>
          <w:rFonts w:ascii="Arial" w:hAnsi="Arial" w:cs="Arial"/>
        </w:rPr>
        <w:t> </w:t>
      </w:r>
      <w:r>
        <w:rPr>
          <w:rFonts w:ascii="Arial" w:hAnsi="Arial" w:cs="Arial"/>
        </w:rPr>
        <w:t>Lounech</w:t>
      </w:r>
    </w:p>
    <w:p w14:paraId="4A115F2A" w14:textId="77777777" w:rsidR="003A1E62" w:rsidRDefault="003A1E62" w:rsidP="007F4FC5">
      <w:pPr>
        <w:rPr>
          <w:rFonts w:ascii="Arial" w:hAnsi="Arial" w:cs="Arial"/>
        </w:rPr>
      </w:pPr>
    </w:p>
    <w:p w14:paraId="45732058" w14:textId="40178EEE" w:rsidR="0022111E" w:rsidRDefault="0022111E" w:rsidP="003A1E6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A0ED9C" wp14:editId="1D1ECFAE">
            <wp:extent cx="3603658" cy="41903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439" cy="419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31368" w14:textId="31271415" w:rsidR="003A1E62" w:rsidRPr="00FB4D9D" w:rsidRDefault="003A1E62" w:rsidP="003A1E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Kompozice, olej na plátně, 1973</w:t>
      </w:r>
    </w:p>
    <w:sectPr w:rsidR="003A1E62" w:rsidRPr="00FB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65"/>
    <w:rsid w:val="0002347D"/>
    <w:rsid w:val="00057865"/>
    <w:rsid w:val="00084029"/>
    <w:rsid w:val="001D23EE"/>
    <w:rsid w:val="0022111E"/>
    <w:rsid w:val="0029525C"/>
    <w:rsid w:val="002B693D"/>
    <w:rsid w:val="00376640"/>
    <w:rsid w:val="00377AE1"/>
    <w:rsid w:val="003A1E62"/>
    <w:rsid w:val="004755C5"/>
    <w:rsid w:val="00521043"/>
    <w:rsid w:val="005772D1"/>
    <w:rsid w:val="005A0770"/>
    <w:rsid w:val="006F0D06"/>
    <w:rsid w:val="007F4FC5"/>
    <w:rsid w:val="00A51C43"/>
    <w:rsid w:val="00AA272D"/>
    <w:rsid w:val="00B55B98"/>
    <w:rsid w:val="00B85393"/>
    <w:rsid w:val="00BD633B"/>
    <w:rsid w:val="00BE7C10"/>
    <w:rsid w:val="00CA741F"/>
    <w:rsid w:val="00E05821"/>
    <w:rsid w:val="00F03088"/>
    <w:rsid w:val="00F444E9"/>
    <w:rsid w:val="00FC3BE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61DB"/>
  <w15:chartTrackingRefBased/>
  <w15:docId w15:val="{8F82FB80-9BF1-461F-B2EF-CBB20C38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F03088"/>
    <w:pPr>
      <w:autoSpaceDN w:val="0"/>
      <w:spacing w:before="160" w:after="0" w:line="240" w:lineRule="auto"/>
      <w:textAlignment w:val="baseline"/>
    </w:pPr>
    <w:rPr>
      <w:rFonts w:ascii="Helvetica Neue" w:eastAsia="Arial Unicode MS" w:hAnsi="Helvetica Neue" w:cs="Arial Unicode MS"/>
      <w:color w:val="000000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F030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1096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12</cp:revision>
  <dcterms:created xsi:type="dcterms:W3CDTF">2021-06-11T09:50:00Z</dcterms:created>
  <dcterms:modified xsi:type="dcterms:W3CDTF">2021-06-18T16:54:00Z</dcterms:modified>
</cp:coreProperties>
</file>